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16120" w14:textId="77777777" w:rsidR="006F26EB" w:rsidRPr="00AC3D7A" w:rsidRDefault="007B4FEA" w:rsidP="006F26EB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587F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27524228" r:id="rId5"/>
        </w:object>
      </w:r>
      <w:r w:rsidR="006F26EB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CA88176" w14:textId="77777777" w:rsidR="00507539" w:rsidRPr="00E7790C" w:rsidRDefault="006F26EB" w:rsidP="00507539">
      <w:pPr>
        <w:rPr>
          <w:rFonts w:ascii="Bookman Old Style" w:hAnsi="Bookman Old Style" w:cstheme="minorHAnsi"/>
          <w:iCs/>
        </w:rPr>
      </w:pPr>
      <w:r w:rsidRPr="00E7790C">
        <w:rPr>
          <w:rFonts w:ascii="Bookman Old Style" w:hAnsi="Bookman Old Style" w:cstheme="minorHAnsi"/>
          <w:iCs/>
          <w:sz w:val="16"/>
          <w:szCs w:val="16"/>
        </w:rPr>
        <w:t>Rua: Oscar Pereira de Camargo, 396 – Centro – Fone: Cel. (43) 991501775 Cep: .86.320-000 - Congonhinhas-Pr</w:t>
      </w:r>
      <w:bookmarkEnd w:id="0"/>
      <w:bookmarkEnd w:id="1"/>
      <w:r w:rsidRPr="00E7790C">
        <w:rPr>
          <w:rFonts w:ascii="Bookman Old Style" w:hAnsi="Bookman Old Style" w:cstheme="minorHAnsi"/>
          <w:iCs/>
        </w:rPr>
        <w:t>.</w:t>
      </w:r>
    </w:p>
    <w:p w14:paraId="12F803D2" w14:textId="7A807229" w:rsidR="00AD6F0F" w:rsidRPr="00E7790C" w:rsidRDefault="006F26EB" w:rsidP="00507539">
      <w:pPr>
        <w:pStyle w:val="SemEspaamento"/>
        <w:jc w:val="both"/>
        <w:rPr>
          <w:rFonts w:ascii="Bookman Old Style" w:hAnsi="Bookman Old Style" w:cs="Arial"/>
          <w:b/>
          <w:bCs/>
          <w:iCs/>
        </w:rPr>
      </w:pPr>
      <w:r w:rsidRPr="00E7790C">
        <w:rPr>
          <w:rFonts w:ascii="Bookman Old Style" w:hAnsi="Bookman Old Style" w:cs="Arial"/>
          <w:b/>
          <w:bCs/>
        </w:rPr>
        <w:t>33ª REUNIÃO ORDINÁRIA A SER REALIZADA EM 18/10/2022.</w:t>
      </w:r>
    </w:p>
    <w:p w14:paraId="63FB7E98" w14:textId="3EBEBD6C" w:rsidR="006F26EB" w:rsidRPr="00E7790C" w:rsidRDefault="006F26EB" w:rsidP="00507539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</w:p>
    <w:p w14:paraId="3675B9B8" w14:textId="1FF538D2" w:rsidR="006F26EB" w:rsidRPr="00E7790C" w:rsidRDefault="006F26EB" w:rsidP="00507539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  <w:t>PAUTA DO DIA:</w:t>
      </w:r>
    </w:p>
    <w:p w14:paraId="06B6EBCE" w14:textId="77777777" w:rsidR="006F26EB" w:rsidRPr="00E7790C" w:rsidRDefault="006F26EB" w:rsidP="00507539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6D7C5E02" w14:textId="389BE35C" w:rsidR="006F26EB" w:rsidRPr="00E7790C" w:rsidRDefault="006F26EB" w:rsidP="006F26EB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>PROJETO</w:t>
      </w:r>
      <w:r w:rsidR="00507539" w:rsidRPr="00E7790C">
        <w:rPr>
          <w:rFonts w:ascii="Bookman Old Style" w:hAnsi="Bookman Old Style" w:cs="Arial"/>
          <w:b/>
          <w:bCs/>
        </w:rPr>
        <w:t>S</w:t>
      </w:r>
      <w:r w:rsidRPr="00E7790C">
        <w:rPr>
          <w:rFonts w:ascii="Bookman Old Style" w:hAnsi="Bookman Old Style" w:cs="Arial"/>
          <w:b/>
          <w:bCs/>
        </w:rPr>
        <w:t xml:space="preserve"> DE LEI EM APRESENTAÇÃO:</w:t>
      </w:r>
    </w:p>
    <w:p w14:paraId="48AD5726" w14:textId="6294FF65" w:rsidR="006F26EB" w:rsidRPr="00E7790C" w:rsidRDefault="00BA74D0" w:rsidP="006F26EB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Nº 053/2022, </w:t>
      </w:r>
      <w:r w:rsidRPr="00E7790C">
        <w:rPr>
          <w:rFonts w:ascii="Bookman Old Style" w:hAnsi="Bookman Old Style" w:cs="Arial"/>
        </w:rPr>
        <w:t>que dispõe sobre a Abertura de Crédito Adicional Especial para viabilizar a devolução de recursos a Conta única do Tesouro Nacional, referente ao apoio financeiro aos Municípios, cujo prazo para utilização foi até 31 de dezembro de 2022, e dá outras providências;</w:t>
      </w:r>
    </w:p>
    <w:p w14:paraId="37DEBAA7" w14:textId="44303086" w:rsidR="006F26EB" w:rsidRPr="00E7790C" w:rsidRDefault="006F26EB" w:rsidP="006F26EB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Nº 051/2022, </w:t>
      </w:r>
      <w:r w:rsidRPr="00E7790C">
        <w:rPr>
          <w:rFonts w:ascii="Bookman Old Style" w:hAnsi="Bookman Old Style" w:cs="Arial"/>
        </w:rPr>
        <w:t>que dispõe sobre a alteração do anexo III da Lei Municipal nº 667/2010, para o fim de atualizar os valores constantes da Tabela de Vencimentos do Quadro do Pessoal Permanente do Magistério Público Municipal, e dá outras providências.</w:t>
      </w:r>
    </w:p>
    <w:p w14:paraId="1C5F4E9B" w14:textId="77777777" w:rsidR="00507539" w:rsidRPr="00E7790C" w:rsidRDefault="00507539" w:rsidP="003A4B1C">
      <w:pPr>
        <w:pStyle w:val="SemEspaamento"/>
        <w:rPr>
          <w:rFonts w:ascii="Bookman Old Style" w:hAnsi="Bookman Old Style" w:cs="Arial"/>
          <w:b/>
          <w:bCs/>
        </w:rPr>
      </w:pPr>
    </w:p>
    <w:p w14:paraId="28B9A965" w14:textId="2D1511F9" w:rsidR="006F26EB" w:rsidRPr="00E7790C" w:rsidRDefault="006F26EB" w:rsidP="003A4B1C">
      <w:pPr>
        <w:pStyle w:val="SemEspaamento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>PROJETOS DE LEI EM APRECIAÇÃO:</w:t>
      </w:r>
    </w:p>
    <w:p w14:paraId="1AA011ED" w14:textId="76AB67CA" w:rsidR="006F26EB" w:rsidRPr="00E7790C" w:rsidRDefault="006F26EB" w:rsidP="006F26EB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>PROJETO DE LEI Nº 047/2022,</w:t>
      </w:r>
      <w:r w:rsidRPr="00E7790C">
        <w:rPr>
          <w:rFonts w:ascii="Bookman Old Style" w:hAnsi="Bookman Old Style" w:cs="Arial"/>
        </w:rPr>
        <w:t xml:space="preserve"> que dispõe sobre a ampliação da quantidade de vagas atinentes aos cargos de Engenheiro Civil, Médico Plantonista, Psicólogo e Assistente Social, bem como altera a carga horária do Médico Plantonista, dispõe sobre a transposição do regime celetista para regime estatutário quanto aos empregos públicos de Médico e Cirurgião Dentista, e dá outras providências;</w:t>
      </w:r>
    </w:p>
    <w:p w14:paraId="09DC76C9" w14:textId="77777777" w:rsidR="006F26EB" w:rsidRPr="00E7790C" w:rsidRDefault="006F26EB" w:rsidP="006F26EB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>PROJETO DE LEI Nº 052/2022,</w:t>
      </w:r>
      <w:r w:rsidRPr="00E7790C">
        <w:rPr>
          <w:rFonts w:ascii="Bookman Old Style" w:hAnsi="Bookman Old Style" w:cs="Arial"/>
        </w:rPr>
        <w:t xml:space="preserve"> que altera o disposto nos artigos 1º e 2º da Lei Municipal nº 1.169 de 1º de setembro de 2022, e dá outras providências;</w:t>
      </w:r>
    </w:p>
    <w:p w14:paraId="69C5ADA5" w14:textId="77777777" w:rsidR="006F26EB" w:rsidRPr="00E7790C" w:rsidRDefault="006F26EB" w:rsidP="006F26EB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LEGISLATIVO Nº 014/2022, </w:t>
      </w:r>
      <w:r w:rsidRPr="00E7790C">
        <w:rPr>
          <w:rFonts w:ascii="Bookman Old Style" w:hAnsi="Bookman Old Style" w:cs="Arial"/>
        </w:rPr>
        <w:t>que dispõe sobre a Concessão de título de cidadão Honorário ou Cidadão Benemérito, que só será concedido à pessoa que tenha prestado serviços relevantes ao Município de Congonhinhas, Estado do Paraná, conforme especificado e dá outras providências.</w:t>
      </w:r>
    </w:p>
    <w:p w14:paraId="4845FE60" w14:textId="77777777" w:rsidR="006F26EB" w:rsidRPr="00E7790C" w:rsidRDefault="006F26EB" w:rsidP="006F26EB">
      <w:pPr>
        <w:pStyle w:val="SemEspaamento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 xml:space="preserve">PROJETO DE LEI LEGISLATIVO Nº 013/2022, </w:t>
      </w:r>
      <w:r w:rsidRPr="00E7790C">
        <w:rPr>
          <w:rFonts w:ascii="Bookman Old Style" w:hAnsi="Bookman Old Style" w:cs="Arial"/>
        </w:rPr>
        <w:t>que</w:t>
      </w:r>
      <w:r w:rsidRPr="00E7790C">
        <w:rPr>
          <w:rFonts w:ascii="Bookman Old Style" w:hAnsi="Bookman Old Style" w:cs="Arial"/>
          <w:b/>
          <w:bCs/>
        </w:rPr>
        <w:t xml:space="preserve"> </w:t>
      </w:r>
      <w:r w:rsidRPr="00E7790C">
        <w:rPr>
          <w:rFonts w:ascii="Bookman Old Style" w:hAnsi="Bookman Old Style" w:cs="Arial"/>
        </w:rPr>
        <w:t>‘Institui o Estatuto Municipal da Juventude e dá outras providências;</w:t>
      </w:r>
    </w:p>
    <w:p w14:paraId="403C875C" w14:textId="77777777" w:rsidR="006F26EB" w:rsidRPr="00E7790C" w:rsidRDefault="006F26EB" w:rsidP="006F26EB">
      <w:pPr>
        <w:pStyle w:val="SemEspaamento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Nº 044/2022, </w:t>
      </w:r>
      <w:r w:rsidRPr="00E7790C">
        <w:rPr>
          <w:rFonts w:ascii="Bookman Old Style" w:hAnsi="Bookman Old Style" w:cs="Arial"/>
        </w:rPr>
        <w:t>que estima a Recita e Fixa o limite das Despesas do Município de Congonhinhas para o exercício financeiro de 2023;</w:t>
      </w:r>
    </w:p>
    <w:p w14:paraId="6F802C78" w14:textId="77777777" w:rsidR="003A4B1C" w:rsidRPr="00E7790C" w:rsidRDefault="006F26EB" w:rsidP="003A4B1C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>PROJETO DE LEI LEGISLATIVO Nº 011/2022</w:t>
      </w:r>
      <w:r w:rsidRPr="00E7790C">
        <w:rPr>
          <w:rFonts w:ascii="Bookman Old Style" w:hAnsi="Bookman Old Style" w:cs="Arial"/>
        </w:rPr>
        <w:t>, que dispõe sobre a Concessão de Título de Utilidade Pública à Associação de Cafés Especiais do Norte Pioneiro do</w:t>
      </w:r>
      <w:r w:rsidR="003A4B1C" w:rsidRPr="00E7790C">
        <w:rPr>
          <w:rFonts w:ascii="Bookman Old Style" w:hAnsi="Bookman Old Style" w:cs="Arial"/>
        </w:rPr>
        <w:t xml:space="preserve"> </w:t>
      </w:r>
      <w:r w:rsidRPr="00E7790C">
        <w:rPr>
          <w:rFonts w:ascii="Bookman Old Style" w:hAnsi="Bookman Old Style" w:cs="Arial"/>
        </w:rPr>
        <w:t>Paraná – ACENPP, e dá outras providências.</w:t>
      </w:r>
    </w:p>
    <w:p w14:paraId="400F7C01" w14:textId="77777777" w:rsidR="00507539" w:rsidRPr="00E7790C" w:rsidRDefault="00507539" w:rsidP="003A4B1C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29C494F3" w14:textId="62E681D4" w:rsidR="003A4B1C" w:rsidRPr="00E7790C" w:rsidRDefault="006F26EB" w:rsidP="003A4B1C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>OFÍCIOS/INDICAÇÕES:</w:t>
      </w:r>
    </w:p>
    <w:p w14:paraId="55FFB9C6" w14:textId="34B222A2" w:rsidR="006F26EB" w:rsidRPr="00E7790C" w:rsidRDefault="006F26EB" w:rsidP="003A4B1C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>PEDIDO</w:t>
      </w:r>
      <w:r w:rsidR="007B4FEA">
        <w:rPr>
          <w:rFonts w:ascii="Bookman Old Style" w:hAnsi="Bookman Old Style" w:cs="Arial"/>
          <w:b/>
          <w:bCs/>
        </w:rPr>
        <w:t>S</w:t>
      </w:r>
      <w:r w:rsidRPr="00E7790C">
        <w:rPr>
          <w:rFonts w:ascii="Bookman Old Style" w:hAnsi="Bookman Old Style" w:cs="Arial"/>
          <w:b/>
          <w:bCs/>
        </w:rPr>
        <w:t xml:space="preserve"> DO VEREADOR CHELSE MARCOLINO SIMÕES:</w:t>
      </w:r>
    </w:p>
    <w:p w14:paraId="4E86B17A" w14:textId="24F31146" w:rsidR="006F26EB" w:rsidRPr="00E7790C" w:rsidRDefault="006F26EB" w:rsidP="003A4B1C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</w:rPr>
        <w:t>1- Indica ao setor competente, que seja feito serviços de manutenção na estrada do Bairro São Benedito.</w:t>
      </w:r>
    </w:p>
    <w:p w14:paraId="1BEA7237" w14:textId="448DF94A" w:rsidR="003A4B1C" w:rsidRPr="00E7790C" w:rsidRDefault="003A4B1C" w:rsidP="003A4B1C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</w:rPr>
        <w:t>2-I</w:t>
      </w:r>
      <w:r w:rsidRPr="00E7790C">
        <w:rPr>
          <w:rFonts w:ascii="Bookman Old Style" w:hAnsi="Bookman Old Style" w:cs="Arial"/>
        </w:rPr>
        <w:t>ndica</w:t>
      </w:r>
      <w:r w:rsidRPr="00E7790C">
        <w:rPr>
          <w:rFonts w:ascii="Bookman Old Style" w:hAnsi="Bookman Old Style" w:cs="Arial"/>
        </w:rPr>
        <w:t xml:space="preserve"> ao setor competente, que seja fornecido</w:t>
      </w:r>
      <w:r w:rsidRPr="00E7790C">
        <w:rPr>
          <w:rFonts w:ascii="Bookman Old Style" w:hAnsi="Bookman Old Style" w:cs="Arial"/>
        </w:rPr>
        <w:t xml:space="preserve"> </w:t>
      </w:r>
      <w:r w:rsidR="00507539" w:rsidRPr="00E7790C">
        <w:rPr>
          <w:rFonts w:ascii="Bookman Old Style" w:hAnsi="Bookman Old Style" w:cs="Arial"/>
        </w:rPr>
        <w:t>“</w:t>
      </w:r>
      <w:r w:rsidRPr="00E7790C">
        <w:rPr>
          <w:rFonts w:ascii="Bookman Old Style" w:hAnsi="Bookman Old Style" w:cs="Arial"/>
        </w:rPr>
        <w:t>kit lanche</w:t>
      </w:r>
      <w:r w:rsidR="00507539" w:rsidRPr="00E7790C">
        <w:rPr>
          <w:rFonts w:ascii="Bookman Old Style" w:hAnsi="Bookman Old Style" w:cs="Arial"/>
        </w:rPr>
        <w:t>”</w:t>
      </w:r>
      <w:r w:rsidRPr="00E7790C">
        <w:rPr>
          <w:rFonts w:ascii="Bookman Old Style" w:hAnsi="Bookman Old Style" w:cs="Arial"/>
        </w:rPr>
        <w:t xml:space="preserve"> para pacientes da saúde que se deslocam para outros municípios em dias de consultas</w:t>
      </w:r>
      <w:r w:rsidRPr="00E7790C">
        <w:rPr>
          <w:rFonts w:ascii="Bookman Old Style" w:hAnsi="Bookman Old Style" w:cs="Arial"/>
        </w:rPr>
        <w:t>,</w:t>
      </w:r>
      <w:r w:rsidRPr="00E7790C">
        <w:rPr>
          <w:rFonts w:ascii="Bookman Old Style" w:hAnsi="Bookman Old Style" w:cs="Arial"/>
        </w:rPr>
        <w:t xml:space="preserve"> etc</w:t>
      </w:r>
      <w:r w:rsidRPr="00E7790C">
        <w:rPr>
          <w:rFonts w:ascii="Bookman Old Style" w:hAnsi="Bookman Old Style" w:cs="Arial"/>
        </w:rPr>
        <w:t>...</w:t>
      </w:r>
      <w:r w:rsidRPr="00E7790C">
        <w:rPr>
          <w:rFonts w:ascii="Bookman Old Style" w:hAnsi="Bookman Old Style" w:cs="Arial"/>
        </w:rPr>
        <w:t>;</w:t>
      </w:r>
    </w:p>
    <w:p w14:paraId="6EAFBAC6" w14:textId="0F30C844" w:rsidR="006F26EB" w:rsidRPr="00E7790C" w:rsidRDefault="006F26EB" w:rsidP="006F26EB">
      <w:pPr>
        <w:pStyle w:val="SemEspaamento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>PEDIDO</w:t>
      </w:r>
      <w:r w:rsidR="00E7790C">
        <w:rPr>
          <w:rFonts w:ascii="Bookman Old Style" w:hAnsi="Bookman Old Style" w:cs="Arial"/>
          <w:b/>
          <w:bCs/>
        </w:rPr>
        <w:t>S</w:t>
      </w:r>
      <w:r w:rsidRPr="00E7790C">
        <w:rPr>
          <w:rFonts w:ascii="Bookman Old Style" w:hAnsi="Bookman Old Style" w:cs="Arial"/>
          <w:b/>
          <w:bCs/>
        </w:rPr>
        <w:t xml:space="preserve"> DO VEREADOR JOELGLERSON</w:t>
      </w:r>
      <w:r w:rsidR="003A4B1C" w:rsidRPr="00E7790C">
        <w:rPr>
          <w:rFonts w:ascii="Bookman Old Style" w:hAnsi="Bookman Old Style" w:cs="Arial"/>
          <w:b/>
          <w:bCs/>
        </w:rPr>
        <w:t xml:space="preserve"> </w:t>
      </w:r>
      <w:r w:rsidRPr="00E7790C">
        <w:rPr>
          <w:rFonts w:ascii="Bookman Old Style" w:hAnsi="Bookman Old Style" w:cs="Arial"/>
          <w:b/>
          <w:bCs/>
        </w:rPr>
        <w:t>RICARDO DE LIMA:</w:t>
      </w:r>
    </w:p>
    <w:p w14:paraId="669D20FC" w14:textId="3AFF8A8B" w:rsidR="006F26EB" w:rsidRPr="00E7790C" w:rsidRDefault="006F26EB" w:rsidP="006F26EB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</w:rPr>
        <w:t>1- Indica setor competente, que estude a possibilidade de estar fazendo paisagismo nas duas entradas de Congonhinhas, próximo a PR-160 e na avenida 20 de março nos canteiros centrais</w:t>
      </w:r>
      <w:r w:rsidR="00E7790C" w:rsidRPr="00E7790C">
        <w:rPr>
          <w:rFonts w:ascii="Bookman Old Style" w:hAnsi="Bookman Old Style" w:cs="Arial"/>
        </w:rPr>
        <w:t>;</w:t>
      </w:r>
    </w:p>
    <w:p w14:paraId="7872D786" w14:textId="63FCA7CA" w:rsidR="00E7790C" w:rsidRPr="00E7790C" w:rsidRDefault="00E7790C" w:rsidP="006F26EB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</w:rPr>
        <w:t>2</w:t>
      </w:r>
      <w:r w:rsidRPr="00E7790C">
        <w:rPr>
          <w:rFonts w:ascii="Bookman Old Style" w:hAnsi="Bookman Old Style" w:cs="Arial"/>
        </w:rPr>
        <w:t>-</w:t>
      </w:r>
      <w:r w:rsidRPr="00E7790C">
        <w:rPr>
          <w:rFonts w:ascii="Bookman Old Style" w:hAnsi="Bookman Old Style" w:cs="Arial"/>
        </w:rPr>
        <w:t xml:space="preserve"> Indica a setor competente</w:t>
      </w:r>
      <w:r w:rsidRPr="00E7790C">
        <w:rPr>
          <w:rFonts w:ascii="Bookman Old Style" w:hAnsi="Bookman Old Style" w:cs="Arial"/>
        </w:rPr>
        <w:t>,</w:t>
      </w:r>
      <w:r w:rsidRPr="00E7790C">
        <w:rPr>
          <w:rFonts w:ascii="Bookman Old Style" w:hAnsi="Bookman Old Style" w:cs="Arial"/>
        </w:rPr>
        <w:t xml:space="preserve"> que seja feito </w:t>
      </w:r>
      <w:r w:rsidRPr="00E7790C">
        <w:rPr>
          <w:rFonts w:ascii="Bookman Old Style" w:hAnsi="Bookman Old Style" w:cs="Arial"/>
        </w:rPr>
        <w:t xml:space="preserve">serviços de </w:t>
      </w:r>
      <w:r w:rsidRPr="00E7790C">
        <w:rPr>
          <w:rFonts w:ascii="Bookman Old Style" w:hAnsi="Bookman Old Style" w:cs="Arial"/>
        </w:rPr>
        <w:t>empedramento</w:t>
      </w:r>
      <w:r w:rsidRPr="00E7790C">
        <w:rPr>
          <w:rFonts w:ascii="Bookman Old Style" w:hAnsi="Bookman Old Style" w:cs="Arial"/>
        </w:rPr>
        <w:t xml:space="preserve"> no</w:t>
      </w:r>
      <w:r w:rsidRPr="00E7790C">
        <w:rPr>
          <w:rFonts w:ascii="Bookman Old Style" w:hAnsi="Bookman Old Style" w:cs="Arial"/>
        </w:rPr>
        <w:t xml:space="preserve"> </w:t>
      </w:r>
      <w:r w:rsidRPr="00E7790C">
        <w:rPr>
          <w:rFonts w:ascii="Bookman Old Style" w:hAnsi="Bookman Old Style" w:cs="Arial"/>
        </w:rPr>
        <w:t>P</w:t>
      </w:r>
      <w:r w:rsidRPr="00E7790C">
        <w:rPr>
          <w:rFonts w:ascii="Bookman Old Style" w:hAnsi="Bookman Old Style" w:cs="Arial"/>
        </w:rPr>
        <w:t>atrimônio do Imba</w:t>
      </w:r>
      <w:r w:rsidRPr="00E7790C">
        <w:rPr>
          <w:rFonts w:ascii="Bookman Old Style" w:hAnsi="Bookman Old Style" w:cs="Arial"/>
        </w:rPr>
        <w:t>ú</w:t>
      </w:r>
      <w:r w:rsidRPr="00E7790C">
        <w:rPr>
          <w:rFonts w:ascii="Bookman Old Style" w:hAnsi="Bookman Old Style" w:cs="Arial"/>
        </w:rPr>
        <w:t xml:space="preserve"> saída para o </w:t>
      </w:r>
      <w:r w:rsidRPr="00E7790C">
        <w:rPr>
          <w:rFonts w:ascii="Bookman Old Style" w:hAnsi="Bookman Old Style" w:cs="Arial"/>
        </w:rPr>
        <w:t>Bairro</w:t>
      </w:r>
      <w:r w:rsidRPr="00E7790C">
        <w:rPr>
          <w:rFonts w:ascii="Bookman Old Style" w:hAnsi="Bookman Old Style" w:cs="Arial"/>
        </w:rPr>
        <w:t xml:space="preserve"> </w:t>
      </w:r>
      <w:proofErr w:type="spellStart"/>
      <w:r w:rsidRPr="00E7790C">
        <w:rPr>
          <w:rFonts w:ascii="Bookman Old Style" w:hAnsi="Bookman Old Style" w:cs="Arial"/>
        </w:rPr>
        <w:t>Triol</w:t>
      </w:r>
      <w:bookmarkStart w:id="2" w:name="_GoBack"/>
      <w:bookmarkEnd w:id="2"/>
      <w:r w:rsidRPr="00E7790C">
        <w:rPr>
          <w:rFonts w:ascii="Bookman Old Style" w:hAnsi="Bookman Old Style" w:cs="Arial"/>
        </w:rPr>
        <w:t>a</w:t>
      </w:r>
      <w:r w:rsidRPr="00E7790C">
        <w:rPr>
          <w:rFonts w:ascii="Bookman Old Style" w:hAnsi="Bookman Old Style" w:cs="Arial"/>
        </w:rPr>
        <w:t>ndia</w:t>
      </w:r>
      <w:proofErr w:type="spellEnd"/>
      <w:r w:rsidRPr="00E7790C">
        <w:rPr>
          <w:rFonts w:ascii="Bookman Old Style" w:hAnsi="Bookman Old Style" w:cs="Arial"/>
        </w:rPr>
        <w:t>.</w:t>
      </w:r>
    </w:p>
    <w:p w14:paraId="70A46DA2" w14:textId="2B1AB652" w:rsidR="006F26EB" w:rsidRPr="00E7790C" w:rsidRDefault="002E1D2F" w:rsidP="002E1D2F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>PEDIDO DO VEREADOR JUARES GABRIEL MARIANO:</w:t>
      </w:r>
    </w:p>
    <w:p w14:paraId="098660E0" w14:textId="6EBDDADA" w:rsidR="00507539" w:rsidRPr="00E7790C" w:rsidRDefault="002E1D2F" w:rsidP="00507539">
      <w:pPr>
        <w:pStyle w:val="SemEspaamento"/>
        <w:jc w:val="both"/>
        <w:rPr>
          <w:rFonts w:ascii="Arial" w:hAnsi="Arial" w:cs="Arial"/>
        </w:rPr>
      </w:pPr>
      <w:r w:rsidRPr="00E7790C">
        <w:rPr>
          <w:rFonts w:ascii="Bookman Old Style" w:hAnsi="Bookman Old Style" w:cs="Arial"/>
        </w:rPr>
        <w:t>1- Indica ao setor competente, que seja providenciado o quanto antes, cascalhamento na estrada que dá acesso as propriedades dos Srs. Chico Anselmo e Robertinho, devido ao período de chuvas, os mesmos não estão conseguindo chegar ou sair de suas propriedades</w:t>
      </w:r>
      <w:r w:rsidRPr="00E7790C">
        <w:rPr>
          <w:rFonts w:ascii="Arial" w:hAnsi="Arial" w:cs="Arial"/>
        </w:rPr>
        <w:t>.</w:t>
      </w:r>
    </w:p>
    <w:p w14:paraId="1CA409A2" w14:textId="033F19C4" w:rsidR="007716AE" w:rsidRPr="00507539" w:rsidRDefault="007716AE" w:rsidP="00507539">
      <w:pPr>
        <w:pStyle w:val="SemEspaamento"/>
        <w:jc w:val="both"/>
        <w:rPr>
          <w:rFonts w:ascii="Bookman Old Style" w:hAnsi="Bookman Old Sty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lastRenderedPageBreak/>
        <w:object w:dxaOrig="1440" w:dyaOrig="1440" w14:anchorId="04E1770C">
          <v:shape id="_x0000_s1027" type="#_x0000_t75" style="position:absolute;left:0;text-align:left;margin-left:-65.25pt;margin-top:-12pt;width:54pt;height:54pt;z-index:251661312">
            <v:imagedata r:id="rId4" o:title="" gain="1.25" blacklevel="9176f"/>
            <w10:wrap type="topAndBottom"/>
          </v:shape>
          <o:OLEObject Type="Embed" ProgID="MSPhotoEd.3" ShapeID="_x0000_s1027" DrawAspect="Content" ObjectID="_1727524229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75F8493" w14:textId="24BFEB61" w:rsidR="00507539" w:rsidRPr="00507539" w:rsidRDefault="007716AE" w:rsidP="00507539">
      <w:pPr>
        <w:rPr>
          <w:rFonts w:cstheme="minorHAnsi"/>
          <w:iCs/>
          <w:sz w:val="20"/>
          <w:szCs w:val="20"/>
        </w:rPr>
      </w:pPr>
      <w:r w:rsidRPr="00A32C44">
        <w:rPr>
          <w:rFonts w:cstheme="minorHAnsi"/>
          <w:iCs/>
          <w:sz w:val="20"/>
          <w:szCs w:val="20"/>
        </w:rPr>
        <w:t xml:space="preserve">Rua: Oscar Pereira de Camargo, 396 – Centro – Fone: </w:t>
      </w:r>
      <w:r>
        <w:rPr>
          <w:rFonts w:cstheme="minorHAnsi"/>
          <w:iCs/>
          <w:sz w:val="20"/>
          <w:szCs w:val="20"/>
        </w:rPr>
        <w:t xml:space="preserve">Cel. </w:t>
      </w:r>
      <w:r w:rsidRPr="00A32C44">
        <w:rPr>
          <w:rFonts w:cstheme="minorHAnsi"/>
          <w:iCs/>
          <w:sz w:val="20"/>
          <w:szCs w:val="20"/>
        </w:rPr>
        <w:t>(43)</w:t>
      </w:r>
      <w:r>
        <w:rPr>
          <w:rFonts w:cstheme="minorHAnsi"/>
          <w:iCs/>
          <w:sz w:val="20"/>
          <w:szCs w:val="20"/>
        </w:rPr>
        <w:t xml:space="preserve"> 991501775</w:t>
      </w:r>
      <w:r w:rsidRPr="00A32C44">
        <w:rPr>
          <w:rFonts w:cstheme="minorHAnsi"/>
          <w:iCs/>
          <w:sz w:val="20"/>
          <w:szCs w:val="20"/>
        </w:rPr>
        <w:t xml:space="preserve">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</w:t>
      </w:r>
      <w:r>
        <w:rPr>
          <w:rFonts w:cstheme="minorHAnsi"/>
          <w:iCs/>
          <w:sz w:val="20"/>
          <w:szCs w:val="20"/>
        </w:rPr>
        <w:t>-</w:t>
      </w:r>
      <w:r w:rsidRPr="00A32C44">
        <w:rPr>
          <w:rFonts w:cstheme="minorHAnsi"/>
          <w:iCs/>
          <w:sz w:val="20"/>
          <w:szCs w:val="20"/>
        </w:rPr>
        <w:t>Pr</w:t>
      </w:r>
      <w:r w:rsidR="00507539">
        <w:rPr>
          <w:rFonts w:cstheme="minorHAnsi"/>
          <w:iCs/>
          <w:sz w:val="20"/>
          <w:szCs w:val="20"/>
        </w:rPr>
        <w:t>.</w:t>
      </w:r>
    </w:p>
    <w:p w14:paraId="782F3D6B" w14:textId="4B68D143" w:rsidR="00507539" w:rsidRDefault="00507539" w:rsidP="00507539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E7790C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 LUCIMAR ANGELO DE LIMA:</w:t>
      </w:r>
    </w:p>
    <w:p w14:paraId="3AB0AF10" w14:textId="71B5B4D0" w:rsidR="00507539" w:rsidRPr="007716AE" w:rsidRDefault="00507539" w:rsidP="00507539">
      <w:pPr>
        <w:pStyle w:val="SemEspaamento"/>
        <w:jc w:val="both"/>
        <w:rPr>
          <w:rFonts w:ascii="Bookman Old Style" w:hAnsi="Bookman Old Style"/>
        </w:rPr>
      </w:pPr>
      <w:r w:rsidRPr="007716AE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7716AE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7716AE">
        <w:rPr>
          <w:rFonts w:ascii="Bookman Old Style" w:hAnsi="Bookman Old Style"/>
        </w:rPr>
        <w:t xml:space="preserve"> para providenciar manutenção na placa de sinalização de denominação</w:t>
      </w:r>
      <w:r>
        <w:rPr>
          <w:rFonts w:ascii="Bookman Old Style" w:hAnsi="Bookman Old Style"/>
        </w:rPr>
        <w:t xml:space="preserve"> </w:t>
      </w:r>
      <w:r w:rsidRPr="007716AE">
        <w:rPr>
          <w:rFonts w:ascii="Bookman Old Style" w:hAnsi="Bookman Old Style"/>
        </w:rPr>
        <w:t>da rua, no</w:t>
      </w:r>
      <w:r>
        <w:rPr>
          <w:rFonts w:ascii="Bookman Old Style" w:hAnsi="Bookman Old Style"/>
        </w:rPr>
        <w:t xml:space="preserve"> </w:t>
      </w:r>
      <w:r w:rsidRPr="007716AE">
        <w:rPr>
          <w:rFonts w:ascii="Bookman Old Style" w:hAnsi="Bookman Old Style"/>
        </w:rPr>
        <w:t>cruzamento da Rua Joaquim Geraldino Figueiredo</w:t>
      </w:r>
      <w:r>
        <w:rPr>
          <w:rFonts w:ascii="Bookman Old Style" w:hAnsi="Bookman Old Style"/>
        </w:rPr>
        <w:t>,</w:t>
      </w:r>
      <w:r w:rsidRPr="00507539">
        <w:rPr>
          <w:rFonts w:ascii="Bookman Old Style" w:hAnsi="Bookman Old Style"/>
        </w:rPr>
        <w:t xml:space="preserve"> </w:t>
      </w:r>
      <w:r w:rsidRPr="007716AE">
        <w:rPr>
          <w:rFonts w:ascii="Bookman Old Style" w:hAnsi="Bookman Old Style"/>
        </w:rPr>
        <w:t>com a Rua Manoel Antônio de Paiva, a placa não é possível identificar o nome das referidas ruas e também está torta dificultando a passagem de pedestres;</w:t>
      </w:r>
    </w:p>
    <w:p w14:paraId="1EADAD75" w14:textId="7A0F36B1" w:rsidR="007716AE" w:rsidRDefault="007716AE" w:rsidP="00507539">
      <w:pPr>
        <w:pStyle w:val="SemEspaamento"/>
        <w:jc w:val="both"/>
        <w:rPr>
          <w:rFonts w:ascii="Bookman Old Style" w:hAnsi="Bookman Old Style"/>
          <w:b/>
          <w:bCs/>
        </w:rPr>
      </w:pPr>
      <w:r w:rsidRPr="007716AE">
        <w:rPr>
          <w:rFonts w:ascii="Bookman Old Style" w:hAnsi="Bookman Old Style"/>
        </w:rPr>
        <w:t>2 Indic</w:t>
      </w:r>
      <w:r w:rsidR="00507539">
        <w:rPr>
          <w:rFonts w:ascii="Bookman Old Style" w:hAnsi="Bookman Old Style"/>
        </w:rPr>
        <w:t>a</w:t>
      </w:r>
      <w:r w:rsidRPr="007716AE">
        <w:rPr>
          <w:rFonts w:ascii="Bookman Old Style" w:hAnsi="Bookman Old Style"/>
        </w:rPr>
        <w:t xml:space="preserve"> ao setor responsável</w:t>
      </w:r>
      <w:r w:rsidR="00507539">
        <w:rPr>
          <w:rFonts w:ascii="Bookman Old Style" w:hAnsi="Bookman Old Style"/>
        </w:rPr>
        <w:t>,</w:t>
      </w:r>
      <w:r w:rsidRPr="007716AE">
        <w:rPr>
          <w:rFonts w:ascii="Bookman Old Style" w:hAnsi="Bookman Old Style"/>
        </w:rPr>
        <w:t xml:space="preserve"> para providenciar placa de sinalização de Pare/Preferencial no Rua</w:t>
      </w:r>
      <w:r w:rsidR="007B4FEA">
        <w:rPr>
          <w:rFonts w:ascii="Bookman Old Style" w:hAnsi="Bookman Old Style"/>
        </w:rPr>
        <w:t>:</w:t>
      </w:r>
      <w:r w:rsidRPr="007716AE">
        <w:rPr>
          <w:rFonts w:ascii="Bookman Old Style" w:hAnsi="Bookman Old Style"/>
        </w:rPr>
        <w:t xml:space="preserve"> Deputado Manoel Gabriel</w:t>
      </w:r>
      <w:r w:rsidR="00507539">
        <w:rPr>
          <w:rFonts w:ascii="Bookman Old Style" w:hAnsi="Bookman Old Style"/>
        </w:rPr>
        <w:t>,</w:t>
      </w:r>
      <w:r w:rsidRPr="007716AE">
        <w:rPr>
          <w:rFonts w:ascii="Bookman Old Style" w:hAnsi="Bookman Old Style"/>
        </w:rPr>
        <w:t xml:space="preserve"> no cruzamento com a Rua </w:t>
      </w:r>
      <w:proofErr w:type="spellStart"/>
      <w:r w:rsidRPr="007716AE">
        <w:rPr>
          <w:rFonts w:ascii="Bookman Old Style" w:hAnsi="Bookman Old Style"/>
        </w:rPr>
        <w:t>Sizenando</w:t>
      </w:r>
      <w:proofErr w:type="spellEnd"/>
      <w:r w:rsidRPr="007716AE">
        <w:rPr>
          <w:rFonts w:ascii="Bookman Old Style" w:hAnsi="Bookman Old Style"/>
          <w:b/>
          <w:bCs/>
        </w:rPr>
        <w:t xml:space="preserve"> </w:t>
      </w:r>
      <w:r w:rsidRPr="007B4FEA">
        <w:rPr>
          <w:rFonts w:ascii="Bookman Old Style" w:hAnsi="Bookman Old Style"/>
        </w:rPr>
        <w:t>Gusmão.</w:t>
      </w:r>
    </w:p>
    <w:p w14:paraId="131862C7" w14:textId="29922D55" w:rsidR="002E1D2F" w:rsidRDefault="002E1D2F" w:rsidP="00507539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7E1E2D4" w14:textId="21001230" w:rsidR="002E1D2F" w:rsidRDefault="007B4FEA" w:rsidP="00507539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PEDIDOS DO VEREADOR EVERTON CARLOS MACHADO:</w:t>
      </w:r>
    </w:p>
    <w:p w14:paraId="44CE8B38" w14:textId="3CC226C4" w:rsidR="007B4FEA" w:rsidRPr="007B4FEA" w:rsidRDefault="007B4FEA" w:rsidP="007B4FE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Pr="007B4FE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</w:t>
      </w:r>
      <w:r w:rsidRPr="007B4FEA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</w:t>
      </w:r>
      <w:r w:rsidRPr="007B4FEA">
        <w:rPr>
          <w:rFonts w:ascii="Bookman Old Style" w:hAnsi="Bookman Old Style"/>
        </w:rPr>
        <w:t xml:space="preserve"> para que seja feito reparos na estrada do Bairro do Pico</w:t>
      </w:r>
      <w:r>
        <w:rPr>
          <w:rFonts w:ascii="Bookman Old Style" w:hAnsi="Bookman Old Style"/>
        </w:rPr>
        <w:t>;</w:t>
      </w:r>
    </w:p>
    <w:p w14:paraId="0F2D7727" w14:textId="7F55FE0C" w:rsidR="002E1D2F" w:rsidRPr="007B4FEA" w:rsidRDefault="007B4FEA" w:rsidP="007B4FE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7B4FEA">
        <w:rPr>
          <w:rFonts w:ascii="Bookman Old Style" w:hAnsi="Bookman Old Style"/>
        </w:rPr>
        <w:t>Reit</w:t>
      </w:r>
      <w:r>
        <w:rPr>
          <w:rFonts w:ascii="Bookman Old Style" w:hAnsi="Bookman Old Style"/>
        </w:rPr>
        <w:t>era</w:t>
      </w:r>
      <w:r w:rsidRPr="007B4FEA">
        <w:rPr>
          <w:rFonts w:ascii="Bookman Old Style" w:hAnsi="Bookman Old Style"/>
        </w:rPr>
        <w:t xml:space="preserve"> pedido de manutenção nas ruas do Patrimônio do Vitópolis</w:t>
      </w:r>
      <w:r>
        <w:rPr>
          <w:rFonts w:ascii="Bookman Old Style" w:hAnsi="Bookman Old Style"/>
        </w:rPr>
        <w:t>.</w:t>
      </w:r>
    </w:p>
    <w:p w14:paraId="762B5872" w14:textId="77ED0E70" w:rsidR="002E1D2F" w:rsidRPr="007B4FEA" w:rsidRDefault="002E1D2F" w:rsidP="007B4FEA">
      <w:pPr>
        <w:pStyle w:val="SemEspaamento"/>
        <w:jc w:val="both"/>
        <w:rPr>
          <w:rFonts w:ascii="Bookman Old Style" w:hAnsi="Bookman Old Style"/>
        </w:rPr>
      </w:pPr>
    </w:p>
    <w:p w14:paraId="5C4FD6CC" w14:textId="7DF0308A" w:rsidR="002E1D2F" w:rsidRDefault="002E1D2F" w:rsidP="007B4FEA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2831593" w14:textId="79DF4A31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062E36F0" w14:textId="35FE466B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76E0374E" w14:textId="12B6B3A2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061610EB" w14:textId="1793AA4A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16F8A516" w14:textId="5BE20C6A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0A032D08" w14:textId="36E33C50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6E84E391" w14:textId="7B1B127B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58A0EC99" w14:textId="30A1836C" w:rsidR="002E1D2F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p w14:paraId="3F3B97E8" w14:textId="77777777" w:rsidR="002E1D2F" w:rsidRPr="006F26EB" w:rsidRDefault="002E1D2F" w:rsidP="006F26EB">
      <w:pPr>
        <w:pStyle w:val="SemEspaamento"/>
        <w:rPr>
          <w:rFonts w:ascii="Bookman Old Style" w:hAnsi="Bookman Old Style"/>
          <w:b/>
          <w:bCs/>
        </w:rPr>
      </w:pPr>
    </w:p>
    <w:sectPr w:rsidR="002E1D2F" w:rsidRPr="006F26EB" w:rsidSect="006F26EB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90"/>
    <w:rsid w:val="002E1989"/>
    <w:rsid w:val="002E1D2F"/>
    <w:rsid w:val="003A4B1C"/>
    <w:rsid w:val="00507539"/>
    <w:rsid w:val="00510A75"/>
    <w:rsid w:val="006F26EB"/>
    <w:rsid w:val="007716AE"/>
    <w:rsid w:val="007B4FEA"/>
    <w:rsid w:val="00AD6F0F"/>
    <w:rsid w:val="00B64890"/>
    <w:rsid w:val="00BA74D0"/>
    <w:rsid w:val="00E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8E9BDA"/>
  <w15:chartTrackingRefBased/>
  <w15:docId w15:val="{57417A4F-D5E8-4EFC-906F-F1A1FB9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E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2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cp:lastPrinted>2022-10-17T16:22:00Z</cp:lastPrinted>
  <dcterms:created xsi:type="dcterms:W3CDTF">2022-10-14T13:30:00Z</dcterms:created>
  <dcterms:modified xsi:type="dcterms:W3CDTF">2022-10-17T18:04:00Z</dcterms:modified>
</cp:coreProperties>
</file>